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before="0" w:after="60"/>
      </w:pPr>
      <w:r>
        <w:rPr>
          <w:rFonts w:ascii="Calibri" w:hAnsi="Calibri"/>
          <w:b/>
          <w:color w:val="0B5E31"/>
          <w:sz w:val="38"/>
        </w:rPr>
        <w:t xml:space="preserve">Chioma Ibe</w:t>
      </w:r>
    </w:p>
    <w:p>
      <w:pPr>
        <w:spacing w:after="40"/>
      </w:pPr>
      <w:r>
        <w:rPr>
          <w:rFonts w:ascii="Calibri" w:hAnsi="Calibri"/>
          <w:color w:val="555555"/>
          <w:sz w:val="19"/>
        </w:rPr>
        <w:t xml:space="preserve">Senior Operations Manager</w:t>
      </w:r>
    </w:p>
    <w:p>
      <w:pPr>
        <w:spacing w:after="40"/>
      </w:pPr>
      <w:r>
        <w:rPr>
          <w:rFonts w:ascii="Calibri" w:hAnsi="Calibri"/>
          <w:color w:val="555555"/>
          <w:sz w:val="19"/>
        </w:rPr>
        <w:t xml:space="preserve">0800 000 1234 | chioma.ibe@email.com | Lagos, Nigeria</w:t>
      </w:r>
    </w:p>
    <w:p>
      <w:pPr>
        <w:spacing w:after="40"/>
      </w:pPr>
      <w:r>
        <w:rPr>
          <w:rFonts w:ascii="Calibri" w:hAnsi="Calibri"/>
          <w:color w:val="555555"/>
          <w:sz w:val="19"/>
        </w:rPr>
        <w:t xml:space="preserve">Date of Birth: 12 May 1990 | Marital Status: Single | Nationality: Nigerian</w:t>
      </w:r>
    </w:p>
    <w:p>
      <w:pPr>
        <w:spacing w:before="240" w:after="80"/>
        <w:pBdr>
          <w:bottom w:val="single" w:sz="6" w:space="1" w:color="0B5E31"/>
        </w:pBdr>
      </w:pPr>
      <w:r>
        <w:rPr>
          <w:rFonts w:ascii="Calibri" w:hAnsi="Calibri"/>
          <w:b/>
          <w:color w:val="0B5E31"/>
          <w:sz w:val="23"/>
        </w:rPr>
        <w:t xml:space="preserve">PROFESSIONAL SUMMARY</w:t>
      </w:r>
    </w:p>
    <w:p>
      <w:pPr>
        <w:spacing w:after="120"/>
      </w:pPr>
      <w:r>
        <w:rPr>
          <w:rFonts w:ascii="Calibri" w:hAnsi="Calibri"/>
          <w:sz w:val="21"/>
        </w:rPr>
        <w:t xml:space="preserve">Results-driven Operations Manager with over eight years of experience in logistics and supply chain management. Proven track record of reducing operational costs by 15% through process optimization. Seeking to leverage expertise in team leadership and strategic planning to drive efficiency at a leading Nigerian firm.</w:t>
      </w:r>
    </w:p>
    <w:p>
      <w:pPr>
        <w:spacing w:before="240" w:after="80"/>
        <w:pBdr>
          <w:bottom w:val="single" w:sz="6" w:space="1" w:color="0B5E31"/>
        </w:pBdr>
      </w:pPr>
      <w:r>
        <w:rPr>
          <w:rFonts w:ascii="Calibri" w:hAnsi="Calibri"/>
          <w:b/>
          <w:color w:val="0B5E31"/>
          <w:sz w:val="23"/>
        </w:rPr>
        <w:t xml:space="preserve">KEY SKILLS</w:t>
      </w:r>
    </w:p>
    <w:p>
      <w:pPr>
        <w:spacing w:after="40"/>
        <w:ind w:left="360" w:hanging="220"/>
      </w:pPr>
      <w:r>
        <w:rPr>
          <w:rFonts w:ascii="Calibri" w:hAnsi="Calibri"/>
          <w:sz w:val="21"/>
        </w:rPr>
        <w:t xml:space="preserve">•	Supply Chain Management</w:t>
      </w:r>
    </w:p>
    <w:p>
      <w:pPr>
        <w:spacing w:after="40"/>
        <w:ind w:left="360" w:hanging="220"/>
      </w:pPr>
      <w:r>
        <w:rPr>
          <w:rFonts w:ascii="Calibri" w:hAnsi="Calibri"/>
          <w:sz w:val="21"/>
        </w:rPr>
        <w:t xml:space="preserve">•	Team Leadership</w:t>
      </w:r>
    </w:p>
    <w:p>
      <w:pPr>
        <w:spacing w:after="40"/>
        <w:ind w:left="360" w:hanging="220"/>
      </w:pPr>
      <w:r>
        <w:rPr>
          <w:rFonts w:ascii="Calibri" w:hAnsi="Calibri"/>
          <w:sz w:val="21"/>
        </w:rPr>
        <w:t xml:space="preserve">•	Cost Reduction Strategies</w:t>
      </w:r>
    </w:p>
    <w:p>
      <w:pPr>
        <w:spacing w:after="40"/>
        <w:ind w:left="360" w:hanging="220"/>
      </w:pPr>
      <w:r>
        <w:rPr>
          <w:rFonts w:ascii="Calibri" w:hAnsi="Calibri"/>
          <w:sz w:val="21"/>
        </w:rPr>
        <w:t xml:space="preserve">•	Logistics Coordination</w:t>
      </w:r>
    </w:p>
    <w:p>
      <w:pPr>
        <w:spacing w:after="40"/>
        <w:ind w:left="360" w:hanging="220"/>
      </w:pPr>
      <w:r>
        <w:rPr>
          <w:rFonts w:ascii="Calibri" w:hAnsi="Calibri"/>
          <w:sz w:val="21"/>
        </w:rPr>
        <w:t xml:space="preserve">•	Stakeholder Communication</w:t>
      </w:r>
    </w:p>
    <w:p>
      <w:pPr>
        <w:spacing w:before="240" w:after="80"/>
        <w:pBdr>
          <w:bottom w:val="single" w:sz="6" w:space="1" w:color="0B5E31"/>
        </w:pBdr>
      </w:pPr>
      <w:r>
        <w:rPr>
          <w:rFonts w:ascii="Calibri" w:hAnsi="Calibri"/>
          <w:b/>
          <w:color w:val="0B5E31"/>
          <w:sz w:val="23"/>
        </w:rPr>
        <w:t xml:space="preserve">WORK EXPERIENCE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Senior Operations Manager</w:t>
      </w:r>
    </w:p>
    <w:p>
      <w:pPr>
        <w:spacing w:after="120"/>
      </w:pPr>
      <w:r>
        <w:rPr>
          <w:rFonts w:ascii="Calibri" w:hAnsi="Calibri"/>
          <w:sz w:val="21"/>
        </w:rPr>
        <w:t xml:space="preserve">Apex Logistics Ltd | Lagos | Jan 2022 – Oct 2026</w:t>
      </w:r>
    </w:p>
    <w:p>
      <w:pPr>
        <w:spacing w:after="40"/>
        <w:ind w:left="360" w:hanging="220"/>
      </w:pPr>
      <w:r>
        <w:rPr>
          <w:rFonts w:ascii="Calibri" w:hAnsi="Calibri"/>
          <w:sz w:val="21"/>
        </w:rPr>
        <w:t xml:space="preserve">•	Led a team of 12 warehouse staff, improving inventory accuracy by 20% within six months.</w:t>
      </w:r>
    </w:p>
    <w:p>
      <w:pPr>
        <w:spacing w:after="40"/>
        <w:ind w:left="360" w:hanging="220"/>
      </w:pPr>
      <w:r>
        <w:rPr>
          <w:rFonts w:ascii="Calibri" w:hAnsi="Calibri"/>
          <w:sz w:val="21"/>
        </w:rPr>
        <w:t xml:space="preserve">•	Negotiated contracts with three new vendors, reducing fuel costs by 12% annually.</w:t>
      </w:r>
    </w:p>
    <w:p>
      <w:pPr>
        <w:spacing w:after="40"/>
        <w:ind w:left="360" w:hanging="220"/>
      </w:pPr>
      <w:r>
        <w:rPr>
          <w:rFonts w:ascii="Calibri" w:hAnsi="Calibri"/>
          <w:sz w:val="21"/>
        </w:rPr>
        <w:t xml:space="preserve">•	Implemented a digital tracking system that cut delivery delays by 18%.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Operations Coordinator</w:t>
      </w:r>
    </w:p>
    <w:p>
      <w:pPr>
        <w:spacing w:after="120"/>
      </w:pPr>
      <w:r>
        <w:rPr>
          <w:rFonts w:ascii="Calibri" w:hAnsi="Calibri"/>
          <w:sz w:val="21"/>
        </w:rPr>
        <w:t xml:space="preserve">Swift Delivery Ltd | Abuja | Mar 2018 – Dec 2021</w:t>
      </w:r>
    </w:p>
    <w:p>
      <w:pPr>
        <w:spacing w:after="40"/>
        <w:ind w:left="360" w:hanging="220"/>
      </w:pPr>
      <w:r>
        <w:rPr>
          <w:rFonts w:ascii="Calibri" w:hAnsi="Calibri"/>
          <w:sz w:val="21"/>
        </w:rPr>
        <w:t xml:space="preserve">•	Coordinated daily dispatch of 50+ vehicles, ensuring 95% on-time delivery rates.</w:t>
      </w:r>
    </w:p>
    <w:p>
      <w:pPr>
        <w:spacing w:after="40"/>
        <w:ind w:left="360" w:hanging="220"/>
      </w:pPr>
      <w:r>
        <w:rPr>
          <w:rFonts w:ascii="Calibri" w:hAnsi="Calibri"/>
          <w:sz w:val="21"/>
        </w:rPr>
        <w:t xml:space="preserve">•	Resolved customer complaints regarding lost packages, reducing support tickets by 25%.</w:t>
      </w:r>
    </w:p>
    <w:p>
      <w:pPr>
        <w:spacing w:after="40"/>
        <w:ind w:left="360" w:hanging="220"/>
      </w:pPr>
      <w:r>
        <w:rPr>
          <w:rFonts w:ascii="Calibri" w:hAnsi="Calibri"/>
          <w:sz w:val="21"/>
        </w:rPr>
        <w:t xml:space="preserve">•	Trained five new staff members on safety protocols, resulting in zero workplace accidents.</w:t>
      </w:r>
    </w:p>
    <w:p>
      <w:pPr>
        <w:spacing w:before="240" w:after="80"/>
        <w:pBdr>
          <w:bottom w:val="single" w:sz="6" w:space="1" w:color="0B5E31"/>
        </w:pBdr>
      </w:pPr>
      <w:r>
        <w:rPr>
          <w:rFonts w:ascii="Calibri" w:hAnsi="Calibri"/>
          <w:b/>
          <w:color w:val="0B5E31"/>
          <w:sz w:val="23"/>
        </w:rPr>
        <w:t xml:space="preserve">EDUCATION</w:t>
      </w:r>
    </w:p>
    <w:p>
      <w:pPr>
        <w:spacing w:after="120"/>
      </w:pPr>
      <w:r>
        <w:rPr>
          <w:rFonts w:ascii="Calibri" w:hAnsi="Calibri"/>
          <w:sz w:val="21"/>
        </w:rPr>
        <w:t xml:space="preserve">Bachelor of Science in Business Administration</w:t>
      </w:r>
    </w:p>
    <w:p>
      <w:pPr>
        <w:spacing w:after="120"/>
      </w:pPr>
      <w:r>
        <w:rPr>
          <w:rFonts w:ascii="Calibri" w:hAnsi="Calibri"/>
          <w:sz w:val="21"/>
        </w:rPr>
        <w:t xml:space="preserve">University of Lagos | 2014 – 2018</w:t>
      </w:r>
    </w:p>
    <w:p>
      <w:pPr>
        <w:spacing w:before="240" w:after="80"/>
        <w:pBdr>
          <w:bottom w:val="single" w:sz="6" w:space="1" w:color="0B5E31"/>
        </w:pBdr>
      </w:pPr>
      <w:r>
        <w:rPr>
          <w:rFonts w:ascii="Calibri" w:hAnsi="Calibri"/>
          <w:b/>
          <w:color w:val="0B5E31"/>
          <w:sz w:val="23"/>
        </w:rPr>
        <w:t xml:space="preserve">CERTIFICATIONS</w:t>
      </w:r>
    </w:p>
    <w:p>
      <w:pPr>
        <w:spacing w:after="40"/>
        <w:ind w:left="360" w:hanging="220"/>
      </w:pPr>
      <w:r>
        <w:rPr>
          <w:rFonts w:ascii="Calibri" w:hAnsi="Calibri"/>
          <w:sz w:val="21"/>
        </w:rPr>
        <w:t xml:space="preserve">•	Certificate in Project Management, 2021</w:t>
      </w:r>
    </w:p>
    <w:p>
      <w:pPr>
        <w:spacing w:after="40"/>
        <w:ind w:left="360" w:hanging="220"/>
      </w:pPr>
      <w:r>
        <w:rPr>
          <w:rFonts w:ascii="Calibri" w:hAnsi="Calibri"/>
          <w:sz w:val="21"/>
        </w:rPr>
        <w:t xml:space="preserve">•	Advanced Excel for Business, 2019</w:t>
      </w:r>
    </w:p>
    <w:p>
      <w:pPr>
        <w:spacing w:before="240" w:after="80"/>
        <w:pBdr>
          <w:bottom w:val="single" w:sz="6" w:space="1" w:color="0B5E31"/>
        </w:pBdr>
      </w:pPr>
      <w:r>
        <w:rPr>
          <w:rFonts w:ascii="Calibri" w:hAnsi="Calibri"/>
          <w:b/>
          <w:color w:val="0B5E31"/>
          <w:sz w:val="23"/>
        </w:rPr>
        <w:t xml:space="preserve">REFEREES</w:t>
      </w:r>
    </w:p>
    <w:p>
      <w:pPr>
        <w:spacing w:after="120"/>
      </w:pPr>
      <w:r>
        <w:rPr>
          <w:rFonts w:ascii="Calibri" w:hAnsi="Calibri"/>
          <w:sz w:val="21"/>
        </w:rPr>
        <w:t xml:space="preserve">Available upon request.</w:t>
      </w:r>
    </w:p>
    <w:sectPr>
      <w:pgSz w:w="11906" w:h="16838"/>
      <w:pgMar w:top="1000" w:right="1080" w:bottom="1000" w:left="1080" w:header="567" w:footer="567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How to Write a Curriculum Vitae Format in Nigeria</dc:title>
  <dc:creator>Omadaily</dc:creator>
</cp:coreProperties>
</file>